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C825" w14:textId="13BD6256" w:rsidR="0045490A" w:rsidRDefault="0045490A" w:rsidP="0045490A">
      <w:pPr>
        <w:pStyle w:val="Default"/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СОГЛАСИЕ</w:t>
      </w:r>
    </w:p>
    <w:p w14:paraId="3CDB1939" w14:textId="7EC0B53F" w:rsidR="0045490A" w:rsidRDefault="0045490A" w:rsidP="0045490A">
      <w:pPr>
        <w:pStyle w:val="Default"/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посетителя сайта на обработку персональных данных</w:t>
      </w:r>
    </w:p>
    <w:p w14:paraId="41F63A08" w14:textId="39E8B3CA" w:rsidR="0045490A" w:rsidRDefault="0045490A" w:rsidP="0045490A">
      <w:pPr>
        <w:pStyle w:val="Default"/>
        <w:ind w:firstLine="284"/>
        <w:jc w:val="center"/>
        <w:rPr>
          <w:sz w:val="22"/>
          <w:szCs w:val="22"/>
        </w:rPr>
      </w:pPr>
    </w:p>
    <w:p w14:paraId="2F46228D" w14:textId="77777777" w:rsidR="0045490A" w:rsidRDefault="0045490A" w:rsidP="0045490A">
      <w:pPr>
        <w:pStyle w:val="Default"/>
        <w:ind w:firstLine="284"/>
        <w:jc w:val="center"/>
        <w:rPr>
          <w:sz w:val="22"/>
          <w:szCs w:val="22"/>
        </w:rPr>
      </w:pPr>
    </w:p>
    <w:p w14:paraId="3C6365FE" w14:textId="2272BC18" w:rsidR="0045490A" w:rsidRDefault="0045490A" w:rsidP="0045490A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я, во исполнение требований Федерального закона от 27.07.2006 г. № 152-ФЗ «О персональных данных» (с изменениями и дополнениями) свободно, своей волей и своем интересе, а также подтверждая свою дееспособность, даю свое согласие </w:t>
      </w:r>
      <w:r>
        <w:rPr>
          <w:sz w:val="22"/>
          <w:szCs w:val="22"/>
        </w:rPr>
        <w:t>Обществу с ограниченной ответственностью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Стрела-М</w:t>
      </w:r>
      <w:r>
        <w:rPr>
          <w:sz w:val="22"/>
          <w:szCs w:val="22"/>
        </w:rPr>
        <w:t xml:space="preserve">» (ИНН </w:t>
      </w:r>
      <w:r>
        <w:rPr>
          <w:sz w:val="22"/>
          <w:szCs w:val="22"/>
        </w:rPr>
        <w:t>1639024462</w:t>
      </w:r>
      <w:r>
        <w:rPr>
          <w:sz w:val="22"/>
          <w:szCs w:val="22"/>
        </w:rPr>
        <w:t>), местонахождени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: Россия, </w:t>
      </w:r>
      <w:r>
        <w:rPr>
          <w:sz w:val="22"/>
          <w:szCs w:val="22"/>
        </w:rPr>
        <w:t>Республика Татарстан</w:t>
      </w:r>
      <w:r>
        <w:rPr>
          <w:sz w:val="22"/>
          <w:szCs w:val="22"/>
        </w:rPr>
        <w:t xml:space="preserve">, город </w:t>
      </w:r>
      <w:r>
        <w:rPr>
          <w:sz w:val="22"/>
          <w:szCs w:val="22"/>
        </w:rPr>
        <w:t>Альметьевск</w:t>
      </w:r>
      <w:r>
        <w:rPr>
          <w:sz w:val="22"/>
          <w:szCs w:val="22"/>
        </w:rPr>
        <w:t xml:space="preserve"> (далее –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Общество), сайт Общества: </w:t>
      </w:r>
      <w:hyperlink r:id="rId4" w:history="1">
        <w:r w:rsidRPr="00FD19C3">
          <w:rPr>
            <w:rStyle w:val="a3"/>
            <w:sz w:val="22"/>
            <w:szCs w:val="22"/>
          </w:rPr>
          <w:t>https://www.</w:t>
        </w:r>
        <w:r w:rsidRPr="00FD19C3">
          <w:rPr>
            <w:rStyle w:val="a3"/>
            <w:sz w:val="22"/>
            <w:szCs w:val="22"/>
            <w:lang w:val="en-US"/>
          </w:rPr>
          <w:t>strela</w:t>
        </w:r>
        <w:r w:rsidRPr="00FD19C3">
          <w:rPr>
            <w:rStyle w:val="a3"/>
            <w:sz w:val="22"/>
            <w:szCs w:val="22"/>
          </w:rPr>
          <w:t>-</w:t>
        </w:r>
        <w:r w:rsidRPr="00FD19C3">
          <w:rPr>
            <w:rStyle w:val="a3"/>
            <w:sz w:val="22"/>
            <w:szCs w:val="22"/>
            <w:lang w:val="en-US"/>
          </w:rPr>
          <w:t>m</w:t>
        </w:r>
        <w:r w:rsidRPr="00FD19C3">
          <w:rPr>
            <w:rStyle w:val="a3"/>
            <w:sz w:val="22"/>
            <w:szCs w:val="22"/>
          </w:rPr>
          <w:t>.</w:t>
        </w:r>
        <w:r w:rsidRPr="00FD19C3">
          <w:rPr>
            <w:rStyle w:val="a3"/>
            <w:sz w:val="22"/>
            <w:szCs w:val="22"/>
            <w:lang w:val="en-US"/>
          </w:rPr>
          <w:t>r</w:t>
        </w:r>
        <w:r w:rsidRPr="00FD19C3">
          <w:rPr>
            <w:rStyle w:val="a3"/>
            <w:sz w:val="22"/>
            <w:szCs w:val="22"/>
          </w:rPr>
          <w:t>u</w:t>
        </w:r>
      </w:hyperlink>
      <w:r w:rsidRPr="0045490A"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>на обработку своих персональных данных со следующими условиям:</w:t>
      </w:r>
    </w:p>
    <w:p w14:paraId="4C4C8EC0" w14:textId="0A17B229" w:rsidR="0045490A" w:rsidRDefault="0045490A" w:rsidP="0045490A">
      <w:pPr>
        <w:pStyle w:val="Default"/>
        <w:spacing w:after="21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Согласие дается на обработку следующих моих персональных данных: фамилия, имя, отчество;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номер телефона (домашний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="00846C71">
        <w:rPr>
          <w:sz w:val="22"/>
          <w:szCs w:val="22"/>
        </w:rPr>
        <w:t>мобильн</w:t>
      </w:r>
      <w:r>
        <w:rPr>
          <w:sz w:val="22"/>
          <w:szCs w:val="22"/>
        </w:rPr>
        <w:t>ый);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электронная почта;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пользовательские данные (сведения о местоположении, тип и версия ОС, тип и версия Браузера, тип устройства и разрешение его экрана; источник,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откуда пришел на сайт пользователь; с какого сайта или по какой рекламе; язык ОС и Браузера; какие страницы открывает и на какие кнопки  нажимает пользователь; ip-адрес); данные обо мне, которые станут известны в ходе исполнения договоров (в случае заключения договора между мной и Обществом), а также иная общедоступная  информация обо мне.</w:t>
      </w:r>
    </w:p>
    <w:p w14:paraId="300D2E8C" w14:textId="77777777" w:rsidR="0045490A" w:rsidRDefault="0045490A" w:rsidP="0045490A">
      <w:pPr>
        <w:pStyle w:val="Default"/>
        <w:spacing w:after="21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 Персональные данные не являются общедоступными.</w:t>
      </w:r>
    </w:p>
    <w:p w14:paraId="04BF7FB0" w14:textId="13FC771B" w:rsidR="0045490A" w:rsidRDefault="0045490A" w:rsidP="0045490A">
      <w:pPr>
        <w:pStyle w:val="Default"/>
        <w:spacing w:after="21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Цель обработки персональных данных: обработка входящих запросов физических лиц с целью оказания консультирования по различным вопросам, относящимся к </w:t>
      </w:r>
      <w:r>
        <w:rPr>
          <w:sz w:val="22"/>
          <w:szCs w:val="22"/>
        </w:rPr>
        <w:t>сфере предпринимательской</w:t>
      </w:r>
      <w:r>
        <w:rPr>
          <w:sz w:val="22"/>
          <w:szCs w:val="22"/>
        </w:rPr>
        <w:t xml:space="preserve"> деятельности </w:t>
      </w:r>
      <w:r>
        <w:rPr>
          <w:sz w:val="22"/>
          <w:szCs w:val="22"/>
        </w:rPr>
        <w:t>Общества; аналитики</w:t>
      </w:r>
      <w:r>
        <w:rPr>
          <w:sz w:val="22"/>
          <w:szCs w:val="22"/>
        </w:rPr>
        <w:t xml:space="preserve"> действий физического лица на веб-сайте и функционирования веб-сайта.</w:t>
      </w:r>
    </w:p>
    <w:p w14:paraId="419239B6" w14:textId="77777777" w:rsidR="0045490A" w:rsidRDefault="0045490A" w:rsidP="0045490A">
      <w:pPr>
        <w:pStyle w:val="Default"/>
        <w:spacing w:after="21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 Основанием для обработки персональных данных является статья 24 Конституции Российской Федерации; статья 6 Федерального закона № 152-ФЗ «О персональных данных»; настоящее Согласие посетителя сайта на обработку персональных данных.</w:t>
      </w:r>
    </w:p>
    <w:p w14:paraId="21BCCC7E" w14:textId="3B5D2632" w:rsidR="0045490A" w:rsidRDefault="0045490A" w:rsidP="0045490A">
      <w:pPr>
        <w:pStyle w:val="Default"/>
        <w:spacing w:after="21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В ходе обработки с персональными данными будут совершены следующие </w:t>
      </w:r>
      <w:r>
        <w:rPr>
          <w:sz w:val="22"/>
          <w:szCs w:val="22"/>
        </w:rPr>
        <w:t>действия: сбор</w:t>
      </w:r>
      <w:r>
        <w:rPr>
          <w:sz w:val="22"/>
          <w:szCs w:val="22"/>
        </w:rPr>
        <w:t>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 w14:paraId="62FDBB4A" w14:textId="4235007A" w:rsidR="0045490A" w:rsidRDefault="0045490A" w:rsidP="0045490A">
      <w:pPr>
        <w:pStyle w:val="Default"/>
        <w:spacing w:after="21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Настоящим я уведомлен Обществом, что предполагаемыми пользователями персональных данных являются </w:t>
      </w:r>
      <w:r>
        <w:rPr>
          <w:sz w:val="22"/>
          <w:szCs w:val="22"/>
        </w:rPr>
        <w:t>работники Общества</w:t>
      </w:r>
      <w:r>
        <w:rPr>
          <w:sz w:val="22"/>
          <w:szCs w:val="22"/>
        </w:rPr>
        <w:t xml:space="preserve">, а </w:t>
      </w:r>
      <w:r>
        <w:rPr>
          <w:sz w:val="22"/>
          <w:szCs w:val="22"/>
        </w:rPr>
        <w:t>также лица</w:t>
      </w:r>
      <w:r>
        <w:rPr>
          <w:sz w:val="22"/>
          <w:szCs w:val="22"/>
        </w:rPr>
        <w:t xml:space="preserve">, привлеченные Обществом на условиях гражданско-правового договора. </w:t>
      </w:r>
    </w:p>
    <w:p w14:paraId="3B06E498" w14:textId="77777777" w:rsidR="0045490A" w:rsidRDefault="0045490A" w:rsidP="0045490A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 Я ознакомлен (а), что:</w:t>
      </w:r>
    </w:p>
    <w:p w14:paraId="127C657A" w14:textId="6393E27A" w:rsidR="0045490A" w:rsidRDefault="0045490A" w:rsidP="0045490A">
      <w:pPr>
        <w:pStyle w:val="Default"/>
        <w:spacing w:after="21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настоящее Согласие на обработку моих персональных данных является бессрочным и может быть отозвано </w:t>
      </w:r>
      <w:r>
        <w:rPr>
          <w:sz w:val="22"/>
          <w:szCs w:val="22"/>
        </w:rPr>
        <w:t>посредством направления</w:t>
      </w:r>
      <w:r>
        <w:rPr>
          <w:sz w:val="22"/>
          <w:szCs w:val="22"/>
        </w:rPr>
        <w:t xml:space="preserve"> мною в адрес Общества (</w:t>
      </w:r>
      <w:r w:rsidRPr="003F3AC1">
        <w:t xml:space="preserve">423452, </w:t>
      </w:r>
      <w:r>
        <w:t xml:space="preserve">Республика Татарстан, г. Альметьевск, ул. </w:t>
      </w:r>
      <w:r w:rsidRPr="003F3AC1">
        <w:t>Л</w:t>
      </w:r>
      <w:r>
        <w:t>енина</w:t>
      </w:r>
      <w:r w:rsidRPr="003F3AC1">
        <w:t xml:space="preserve">, </w:t>
      </w:r>
      <w:r>
        <w:t>д.</w:t>
      </w:r>
      <w:r w:rsidRPr="003F3AC1">
        <w:t xml:space="preserve"> 15, </w:t>
      </w:r>
      <w:r>
        <w:t>каб.</w:t>
      </w:r>
      <w:r w:rsidRPr="003F3AC1">
        <w:t xml:space="preserve"> 508А</w:t>
      </w:r>
      <w:r>
        <w:rPr>
          <w:sz w:val="22"/>
          <w:szCs w:val="22"/>
        </w:rPr>
        <w:t>) письменного заявления. Датой отзыва считается день, следующий за днем вручения Обществу письменного заявления об отзыве Согласия пользователя сайта на обработку персональных данных;</w:t>
      </w:r>
    </w:p>
    <w:p w14:paraId="494DAD05" w14:textId="3B64587C" w:rsidR="0045490A" w:rsidRDefault="0045490A" w:rsidP="0045490A">
      <w:pPr>
        <w:pStyle w:val="Default"/>
        <w:spacing w:after="21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7.2. имею право на доступ к моим персональным данным,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требовать уточнения (обновление, изменение) моих персональных данных, а также удаления и уничтожения моих персональных данных в случае их обработки Обществом, нарушающих мои законные права и интересы, законодательство Российской Федерации.</w:t>
      </w:r>
    </w:p>
    <w:p w14:paraId="43F37F65" w14:textId="7B8168BC" w:rsidR="0045490A" w:rsidRDefault="0045490A" w:rsidP="0045490A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7.3. 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случае отзыва Согласия на обработку персональных данных Общество вправе  продолжить обработку персональных данных без моего согласия при наличии оснований, указанных в пунктах 2.11 части 1 статьи 6, части 2 статьи 10 и части 2 статьи 11 Федерального закона №152-ФЗ «О персональных данных» от 27.07.2006г. </w:t>
      </w:r>
    </w:p>
    <w:p w14:paraId="6F6B12B7" w14:textId="2E9BDD0C" w:rsidR="0045490A" w:rsidRDefault="0045490A" w:rsidP="0045490A">
      <w:pPr>
        <w:pStyle w:val="Default"/>
        <w:spacing w:after="23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8. Я обязуюсь в случае изменения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моих персональных данных, сведений обо мне незамедлительно сообщить Обществу, с предоставлением подтверждающих документов.</w:t>
      </w:r>
    </w:p>
    <w:p w14:paraId="79B9EC31" w14:textId="28F7B91C" w:rsidR="0045490A" w:rsidRDefault="0045490A" w:rsidP="0045490A">
      <w:pPr>
        <w:pStyle w:val="Default"/>
        <w:spacing w:after="23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Настоящим Согласием я подтверждаю, что являюсь </w:t>
      </w:r>
      <w:r>
        <w:rPr>
          <w:sz w:val="22"/>
          <w:szCs w:val="22"/>
        </w:rPr>
        <w:t>субъектом предоставляемых</w:t>
      </w:r>
      <w:r>
        <w:rPr>
          <w:sz w:val="22"/>
          <w:szCs w:val="22"/>
        </w:rPr>
        <w:t xml:space="preserve"> персональных данных, а также подтверждаю достоверность предоставляемых данных.</w:t>
      </w:r>
    </w:p>
    <w:p w14:paraId="6CA6FB6D" w14:textId="68F5D491" w:rsidR="0045490A" w:rsidRDefault="0045490A" w:rsidP="0045490A">
      <w:pPr>
        <w:pStyle w:val="Default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>Настоящее Согласие</w:t>
      </w:r>
      <w:r>
        <w:rPr>
          <w:sz w:val="22"/>
          <w:szCs w:val="22"/>
        </w:rPr>
        <w:t xml:space="preserve"> действует все время до </w:t>
      </w:r>
      <w:r>
        <w:rPr>
          <w:sz w:val="22"/>
          <w:szCs w:val="22"/>
        </w:rPr>
        <w:t>момента прекращения</w:t>
      </w:r>
      <w:r>
        <w:rPr>
          <w:sz w:val="22"/>
          <w:szCs w:val="22"/>
        </w:rPr>
        <w:t xml:space="preserve"> обработки персональных данных, согласно п. 7.1 Согласия.</w:t>
      </w:r>
    </w:p>
    <w:p w14:paraId="5D086687" w14:textId="77777777" w:rsidR="00271697" w:rsidRDefault="00271697" w:rsidP="0045490A">
      <w:pPr>
        <w:ind w:firstLine="284"/>
        <w:jc w:val="both"/>
      </w:pPr>
    </w:p>
    <w:sectPr w:rsidR="00271697" w:rsidSect="0045490A">
      <w:pgSz w:w="11906" w:h="17338"/>
      <w:pgMar w:top="1277" w:right="707" w:bottom="1134" w:left="14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0A"/>
    <w:rsid w:val="00271697"/>
    <w:rsid w:val="0045490A"/>
    <w:rsid w:val="0084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7BE6"/>
  <w15:chartTrackingRefBased/>
  <w15:docId w15:val="{611C103C-B0D5-480B-9113-D452BE29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4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549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4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rela-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Файзуллина Чулпан Фаритовна</dc:creator>
  <cp:keywords/>
  <dc:description/>
  <cp:lastModifiedBy>Файзуллина Чулпан Фаритовна</cp:lastModifiedBy>
  <cp:revision>2</cp:revision>
  <dcterms:created xsi:type="dcterms:W3CDTF">2022-10-03T07:14:00Z</dcterms:created>
  <dcterms:modified xsi:type="dcterms:W3CDTF">2022-10-03T07:22:00Z</dcterms:modified>
</cp:coreProperties>
</file>